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FEC17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峨山县自来水有限责任公司</w:t>
      </w:r>
    </w:p>
    <w:p w14:paraId="67029E24"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用水过户服务指南</w:t>
      </w:r>
    </w:p>
    <w:p w14:paraId="51F71EE4">
      <w:pPr>
        <w:jc w:val="center"/>
        <w:rPr>
          <w:rFonts w:ascii="方正仿宋_GBK" w:eastAsia="方正仿宋_GBK"/>
          <w:sz w:val="10"/>
          <w:szCs w:val="10"/>
        </w:rPr>
      </w:pPr>
    </w:p>
    <w:p w14:paraId="6360236D">
      <w:pPr>
        <w:jc w:val="center"/>
        <w:rPr>
          <w:rFonts w:ascii="方正仿宋_GBK" w:eastAsia="方正仿宋_GBK"/>
          <w:sz w:val="10"/>
          <w:szCs w:val="10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164465</wp:posOffset>
                </wp:positionV>
                <wp:extent cx="3667125" cy="1152525"/>
                <wp:effectExtent l="25400" t="25400" r="41275" b="412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15pt;margin-top:12.95pt;height:90.75pt;width:288.75pt;z-index:-251657216;v-text-anchor:middle;mso-width-relative:page;mso-height-relative:page;" fillcolor="#FFFFFF [3212]" filled="t" stroked="t" coordsize="21600,21600" o:gfxdata="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ytg5toAAAAKAQAADwAAAAAAAAABACAAAAAiAAAAZHJzL2Rvd25yZXYueG1s&#10;UEsBAhQAFAAAAAgAh07iQCaMm7poAgAA3gQAAA4AAAAAAAAAAQAgAAAAKQEAAGRycy9lMm9Eb2Mu&#10;eG1sUEsFBgAAAAAGAAYAWQEAAAMGAAAAAA==&#10;">
                <v:fill on="t" focussize="0,0"/>
                <v:stroke weight="4pt" color="#00B0F0 [3204]" joinstyle="round"/>
                <v:imagedata o:title=""/>
                <o:lock v:ext="edit" aspectratio="f"/>
              </v:rect>
            </w:pict>
          </mc:Fallback>
        </mc:AlternateContent>
      </w:r>
    </w:p>
    <w:p w14:paraId="59FA37A1">
      <w:pPr>
        <w:jc w:val="center"/>
        <w:rPr>
          <w:rFonts w:hint="eastAsia" w:ascii="方正仿宋_GBK" w:eastAsia="方正仿宋_GBK"/>
          <w:b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b/>
          <w:sz w:val="28"/>
          <w:szCs w:val="28"/>
          <w:lang w:eastAsia="zh-CN"/>
        </w:rPr>
        <w:t>用户到峨山县政务服务大厅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1楼11号窗口</w:t>
      </w:r>
    </w:p>
    <w:p w14:paraId="717CF225">
      <w:pPr>
        <w:jc w:val="center"/>
        <w:rPr>
          <w:rFonts w:hint="eastAsia" w:ascii="方正仿宋_GBK" w:eastAsia="方正仿宋_GBK"/>
          <w:b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sz w:val="28"/>
          <w:szCs w:val="28"/>
          <w:lang w:eastAsia="zh-CN"/>
        </w:rPr>
        <w:t>或峨山县自来水有限责任公司</w:t>
      </w:r>
    </w:p>
    <w:p w14:paraId="7E80EDE4">
      <w:pPr>
        <w:jc w:val="center"/>
        <w:rPr>
          <w:rFonts w:hint="eastAsia" w:ascii="方正仿宋_GBK" w:eastAsia="方正仿宋_GBK"/>
          <w:b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营业厅</w:t>
      </w:r>
      <w:r>
        <w:rPr>
          <w:rFonts w:hint="eastAsia" w:ascii="方正仿宋_GBK" w:eastAsia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325755</wp:posOffset>
                </wp:positionV>
                <wp:extent cx="0" cy="308610"/>
                <wp:effectExtent l="133350" t="0" r="57150" b="539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5"/>
                        </a:xfrm>
                        <a:prstGeom prst="straightConnector1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7pt;margin-top:25.65pt;height:24.3pt;width:0pt;z-index:251660288;mso-width-relative:page;mso-height-relative:page;" filled="f" stroked="t" coordsize="21600,21600" o:gfxdata="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SaPgjYAAAACQEAAA8AAAAAAAAAAQAgAAAAIgAAAGRycy9kb3ducmV2LnhtbFBL&#10;AQIUABQAAAAIAIdO4kB+8bq49gEAAMcDAAAOAAAAAAAAAAEAIAAAACcBAABkcnMvZTJvRG9jLnht&#10;bFBLBQYAAAAABgAGAFkBAACPBQAAAAA=&#10;">
                <v:fill on="f" focussize="0,0"/>
                <v:stroke weight="2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b/>
          <w:sz w:val="28"/>
          <w:szCs w:val="28"/>
          <w:lang w:eastAsia="zh-CN"/>
        </w:rPr>
        <w:t>提出过户申请</w:t>
      </w:r>
    </w:p>
    <w:p w14:paraId="7558EA2E">
      <w:pPr>
        <w:jc w:val="center"/>
        <w:rPr>
          <w:rFonts w:hint="eastAsia" w:ascii="方正仿宋_GBK" w:eastAsia="方正仿宋_GBK"/>
          <w:b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256540</wp:posOffset>
                </wp:positionV>
                <wp:extent cx="3686175" cy="563245"/>
                <wp:effectExtent l="25400" t="25400" r="41275" b="400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65pt;margin-top:20.2pt;height:44.35pt;width:290.25pt;z-index:-251655168;v-text-anchor:middle;mso-width-relative:page;mso-height-relative:page;" fillcolor="#FFFFFF [3212]" filled="t" stroked="t" coordsize="21600,21600" o:gfxdata="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77u+V2QAAAAoBAAAPAAAAAAAAAAEAIAAAACIAAABkcnMvZG93bnJldi54bWxQ&#10;SwECFAAUAAAACACHTuJAIAe+42gCAADdBAAADgAAAAAAAAABACAAAAAoAQAAZHJzL2Uyb0RvYy54&#10;bWxQSwUGAAAAAAYABgBZAQAAAgYAAAAA&#10;">
                <v:fill on="t" focussize="0,0"/>
                <v:stroke weight="4pt" color="#00B0F0 [3204]" joinstyle="round"/>
                <v:imagedata o:title=""/>
                <o:lock v:ext="edit" aspectratio="f"/>
              </v:rect>
            </w:pict>
          </mc:Fallback>
        </mc:AlternateContent>
      </w:r>
    </w:p>
    <w:p w14:paraId="232F45F8">
      <w:pPr>
        <w:jc w:val="center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32"/>
          <w:szCs w:val="32"/>
          <w:lang w:eastAsia="zh-CN"/>
        </w:rPr>
        <w:t>提交房产证、购房合同、身份证</w:t>
      </w:r>
    </w:p>
    <w:p w14:paraId="11C17FD6">
      <w:pPr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396240</wp:posOffset>
                </wp:positionV>
                <wp:extent cx="3656965" cy="1147445"/>
                <wp:effectExtent l="25400" t="25400" r="32385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788" cy="1147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15pt;margin-top:31.2pt;height:90.35pt;width:287.95pt;z-index:-251654144;v-text-anchor:middle;mso-width-relative:page;mso-height-relative:page;" fillcolor="#FFFFFF [3212]" filled="t" stroked="t" coordsize="21600,21600" o:gfxdata="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OuzUs2gAAAAoBAAAPAAAAAAAAAAEAIAAAACIAAABkcnMvZG93bnJldi54&#10;bWxQSwECFAAUAAAACACHTuJAjqyro2oCAADeBAAADgAAAAAAAAABACAAAAApAQAAZHJzL2Uyb0Rv&#10;Yy54bWxQSwUGAAAAAAYABgBZAQAABQYAAAAA&#10;">
                <v:fill on="t" focussize="0,0"/>
                <v:stroke weight="4pt" color="#00B0F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仿宋_GBK" w:eastAsia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24130</wp:posOffset>
                </wp:positionV>
                <wp:extent cx="0" cy="308610"/>
                <wp:effectExtent l="133350" t="0" r="57150" b="539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5"/>
                        </a:xfrm>
                        <a:prstGeom prst="straightConnector1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6pt;margin-top:1.9pt;height:24.3pt;width:0pt;z-index:251663360;mso-width-relative:page;mso-height-relative:page;" filled="f" stroked="t" coordsize="21600,21600" o:gfxdata="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VHCOdcAAAAIAQAADwAAAAAAAAABACAAAAAiAAAAZHJzL2Rvd25yZXYueG1sUEsB&#10;AhQAFAAAAAgAh07iQN6j5gH2AQAAxwMAAA4AAAAAAAAAAQAgAAAAJgEAAGRycy9lMm9Eb2MueG1s&#10;UEsFBgAAAAAGAAYAWQEAAI4FAAAAAA==&#10;">
                <v:fill on="f" focussize="0,0"/>
                <v:stroke weight="2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00E7E559">
      <w:pPr>
        <w:jc w:val="center"/>
        <w:rPr>
          <w:rFonts w:hint="eastAsia" w:ascii="方正仿宋_GBK" w:eastAsia="方正仿宋_GBK"/>
          <w:b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sz w:val="28"/>
          <w:szCs w:val="28"/>
          <w:lang w:eastAsia="zh-CN"/>
        </w:rPr>
        <w:t>工作人员核查水费缴纳情况，</w:t>
      </w:r>
    </w:p>
    <w:p w14:paraId="2E3EBB78">
      <w:pPr>
        <w:jc w:val="center"/>
        <w:rPr>
          <w:rFonts w:hint="eastAsia" w:ascii="方正仿宋_GBK" w:eastAsia="方正仿宋_GBK"/>
          <w:b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sz w:val="28"/>
          <w:szCs w:val="28"/>
          <w:lang w:eastAsia="zh-CN"/>
        </w:rPr>
        <w:t>填写水表过户申请表</w:t>
      </w:r>
    </w:p>
    <w:p w14:paraId="58028BD0">
      <w:pPr>
        <w:jc w:val="center"/>
        <w:rPr>
          <w:rFonts w:hint="default" w:ascii="方正仿宋_GBK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365760</wp:posOffset>
                </wp:positionV>
                <wp:extent cx="0" cy="307975"/>
                <wp:effectExtent l="133350" t="0" r="57150" b="539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7.35pt;margin-top:28.8pt;height:24.25pt;width:0pt;z-index:251664384;mso-width-relative:page;mso-height-relative:page;" filled="f" stroked="t" coordsize="21600,21600" o:gfxdata="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EPKqNkAAAAKAQAADwAAAAAAAAABACAAAAAiAAAAZHJzL2Rvd25yZXYueG1s&#10;UEsBAhQAFAAAAAgAh07iQEzq8w/3AQAAyQMAAA4AAAAAAAAAAQAgAAAAKAEAAGRycy9lMm9Eb2Mu&#10;eG1sUEsFBgAAAAAGAAYAWQEAAJEFAAAAAA==&#10;">
                <v:fill on="f" focussize="0,0"/>
                <v:stroke weight="2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办理时限：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1小时</w:t>
      </w:r>
    </w:p>
    <w:p w14:paraId="67A60630">
      <w:pPr>
        <w:jc w:val="center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295910</wp:posOffset>
                </wp:positionV>
                <wp:extent cx="3656965" cy="520700"/>
                <wp:effectExtent l="25400" t="25400" r="32385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65pt;margin-top:23.3pt;height:41pt;width:287.95pt;z-index:-251651072;v-text-anchor:middle;mso-width-relative:page;mso-height-relative:page;" fillcolor="#FFFFFF [3212]" filled="t" stroked="t" coordsize="21600,21600" o:gfxdata="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4yjo9kAAAAKAQAADwAAAAAAAAABACAAAAAiAAAAZHJzL2Rvd25yZXYueG1s&#10;UEsBAhQAFAAAAAgAh07iQN+oFmdpAgAA3QQAAA4AAAAAAAAAAQAgAAAAKAEAAGRycy9lMm9Eb2Mu&#10;eG1sUEsFBgAAAAAGAAYAWQEAAAMGAAAAAA==&#10;">
                <v:fill on="t" focussize="0,0"/>
                <v:stroke weight="4pt" color="#00B0F0 [3204]" joinstyle="round"/>
                <v:imagedata o:title=""/>
                <o:lock v:ext="edit" aspectratio="f"/>
              </v:rect>
            </w:pict>
          </mc:Fallback>
        </mc:AlternateContent>
      </w:r>
    </w:p>
    <w:p w14:paraId="28000C3A">
      <w:pPr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办理完成</w:t>
      </w:r>
      <w:bookmarkStart w:id="0" w:name="_GoBack"/>
      <w:bookmarkEnd w:id="0"/>
    </w:p>
    <w:p w14:paraId="6EFC4BDB">
      <w:pPr>
        <w:jc w:val="center"/>
        <w:rPr>
          <w:rFonts w:hint="eastAsia" w:ascii="方正仿宋_GBK" w:eastAsia="方正仿宋_GBK"/>
          <w:b/>
          <w:sz w:val="28"/>
          <w:szCs w:val="28"/>
        </w:rPr>
      </w:pPr>
    </w:p>
    <w:sectPr>
      <w:pgSz w:w="11906" w:h="16838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Yjg5ODIwODJlYzVhY2QxZjQwZDNjOGI2OWFmOTUifQ=="/>
  </w:docVars>
  <w:rsids>
    <w:rsidRoot w:val="00072DC1"/>
    <w:rsid w:val="00072DC1"/>
    <w:rsid w:val="0021088A"/>
    <w:rsid w:val="00285AAB"/>
    <w:rsid w:val="003300D2"/>
    <w:rsid w:val="00723155"/>
    <w:rsid w:val="00C23932"/>
    <w:rsid w:val="00D23AE8"/>
    <w:rsid w:val="034151CC"/>
    <w:rsid w:val="07BA4BAD"/>
    <w:rsid w:val="43F73C7E"/>
    <w:rsid w:val="54C6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130</Characters>
  <Lines>1</Lines>
  <Paragraphs>1</Paragraphs>
  <TotalTime>11</TotalTime>
  <ScaleCrop>false</ScaleCrop>
  <LinksUpToDate>false</LinksUpToDate>
  <CharactersWithSpaces>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2021-02-03T00:31:00Z</dcterms:created>
  <dc:creator>峨山自来水公司</dc:creator>
  <cp:lastModifiedBy>Administrator</cp:lastModifiedBy>
  <cp:lastPrinted>2021-02-03T00:53:00Z</cp:lastPrinted>
  <dcterms:modified xsi:type="dcterms:W3CDTF">2024-10-14T09:55:44Z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978C163733A0408B84A86BDC1682BA65_13</vt:lpwstr>
  </property>
</Properties>
</file>